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5AA2A15F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BA5052">
        <w:rPr>
          <w:rFonts w:ascii="Times New Roman" w:hAnsi="Times New Roman"/>
          <w:b w:val="0"/>
          <w:sz w:val="26"/>
          <w:szCs w:val="26"/>
          <w:lang w:val="ru-RU"/>
        </w:rPr>
        <w:t>3</w:t>
      </w:r>
      <w:r w:rsidR="0064417E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EC7B70">
        <w:rPr>
          <w:rFonts w:ascii="Times New Roman" w:hAnsi="Times New Roman"/>
          <w:b w:val="0"/>
          <w:sz w:val="26"/>
          <w:szCs w:val="26"/>
          <w:lang w:val="ru-RU"/>
        </w:rPr>
        <w:t>7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636693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BA505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1B84DFC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A5052">
        <w:rPr>
          <w:sz w:val="26"/>
          <w:szCs w:val="26"/>
        </w:rPr>
        <w:t>05</w:t>
      </w:r>
      <w:r w:rsidRPr="004F3A7A">
        <w:rPr>
          <w:sz w:val="26"/>
          <w:szCs w:val="26"/>
        </w:rPr>
        <w:t xml:space="preserve">» </w:t>
      </w:r>
      <w:r w:rsidR="00BA5052">
        <w:rPr>
          <w:sz w:val="26"/>
          <w:szCs w:val="26"/>
        </w:rPr>
        <w:t>марта</w:t>
      </w:r>
      <w:r w:rsidRPr="004F3A7A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BA505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9F5996" w:rsidP="00A05055" w14:paraId="6E72FE94" w14:textId="44345F22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BB430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BB430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BB430A" w:rsidR="00A05055">
        <w:rPr>
          <w:sz w:val="26"/>
          <w:szCs w:val="26"/>
        </w:rPr>
        <w:t xml:space="preserve"> </w:t>
      </w:r>
    </w:p>
    <w:p w:rsidR="00380A10" w:rsidP="00380A10" w14:paraId="4CE828D2" w14:textId="77777777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Аббасова</w:t>
      </w:r>
      <w:r>
        <w:rPr>
          <w:color w:val="FF0000"/>
          <w:sz w:val="26"/>
          <w:szCs w:val="26"/>
        </w:rPr>
        <w:t xml:space="preserve"> ТТ, </w:t>
      </w:r>
      <w:r>
        <w:rPr>
          <w:sz w:val="26"/>
          <w:szCs w:val="26"/>
        </w:rPr>
        <w:t xml:space="preserve">*** года рождения, уроженца ***,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не работающего, зарегистрированного и проживающего по адресу: ***</w:t>
      </w:r>
    </w:p>
    <w:p w:rsidR="00CB09F7" w:rsidRPr="00BB430A" w:rsidP="00CE0D10" w14:paraId="053801F1" w14:textId="398F637B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BB430A">
        <w:rPr>
          <w:sz w:val="26"/>
          <w:szCs w:val="26"/>
        </w:rPr>
        <w:t>У</w:t>
      </w:r>
      <w:r w:rsidRPr="00BB430A">
        <w:rPr>
          <w:bCs/>
          <w:sz w:val="26"/>
          <w:szCs w:val="26"/>
        </w:rPr>
        <w:t>СТАНОВИЛ</w:t>
      </w:r>
      <w:r w:rsidRPr="004F3A7A">
        <w:rPr>
          <w:bCs/>
          <w:sz w:val="26"/>
          <w:szCs w:val="26"/>
        </w:rPr>
        <w:t>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 w14:paraId="0DF0B044" w14:textId="46E037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="00E95EC8">
        <w:rPr>
          <w:sz w:val="26"/>
          <w:szCs w:val="26"/>
        </w:rPr>
        <w:t>.07</w:t>
      </w:r>
      <w:r w:rsidR="00463594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Pr="00CD5CDE" w:rsidR="00CD5CDE">
        <w:rPr>
          <w:color w:val="FF0000"/>
          <w:sz w:val="26"/>
          <w:szCs w:val="26"/>
        </w:rPr>
        <w:t>Аббасов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520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BA5052">
        <w:rPr>
          <w:sz w:val="26"/>
          <w:szCs w:val="26"/>
        </w:rPr>
        <w:t>86</w:t>
      </w:r>
      <w:r w:rsidR="00CD5CDE">
        <w:rPr>
          <w:sz w:val="26"/>
          <w:szCs w:val="26"/>
        </w:rPr>
        <w:t>№</w:t>
      </w:r>
      <w:r w:rsidR="00463594">
        <w:rPr>
          <w:sz w:val="26"/>
          <w:szCs w:val="26"/>
        </w:rPr>
        <w:t>3</w:t>
      </w:r>
      <w:r w:rsidR="00E95EC8">
        <w:rPr>
          <w:sz w:val="26"/>
          <w:szCs w:val="26"/>
        </w:rPr>
        <w:t>9</w:t>
      </w:r>
      <w:r>
        <w:rPr>
          <w:sz w:val="26"/>
          <w:szCs w:val="26"/>
        </w:rPr>
        <w:t>1018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E95EC8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="000D0C28">
        <w:rPr>
          <w:sz w:val="26"/>
          <w:szCs w:val="26"/>
        </w:rPr>
        <w:t>.05</w:t>
      </w:r>
      <w:r w:rsidR="00463594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27</w:t>
      </w:r>
      <w:r w:rsidR="00E95EC8">
        <w:rPr>
          <w:sz w:val="26"/>
          <w:szCs w:val="26"/>
        </w:rPr>
        <w:t>.05</w:t>
      </w:r>
      <w:r w:rsidR="00463594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CB09F7" w:rsidRPr="004F3A7A" w:rsidP="00AD3CD9" w14:paraId="0066DABC" w14:textId="511F2DB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3045A5">
        <w:rPr>
          <w:color w:val="auto"/>
          <w:sz w:val="26"/>
          <w:szCs w:val="26"/>
        </w:rPr>
        <w:t xml:space="preserve">В судебном заседании </w:t>
      </w:r>
      <w:r w:rsidRPr="00CD5CDE" w:rsidR="00CD5CDE">
        <w:rPr>
          <w:color w:val="FF0000"/>
          <w:sz w:val="26"/>
          <w:szCs w:val="26"/>
        </w:rPr>
        <w:t>Аббасов Т.Т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</w:t>
      </w:r>
      <w:r w:rsidRPr="003045A5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части постановления, </w:t>
      </w:r>
      <w:r w:rsidR="002B69FD">
        <w:rPr>
          <w:color w:val="auto"/>
          <w:sz w:val="26"/>
          <w:szCs w:val="26"/>
        </w:rPr>
        <w:t xml:space="preserve">инвалидом </w:t>
      </w:r>
      <w:r w:rsidR="0097189B">
        <w:rPr>
          <w:color w:val="auto"/>
          <w:sz w:val="26"/>
          <w:szCs w:val="26"/>
        </w:rPr>
        <w:t xml:space="preserve">1, </w:t>
      </w:r>
      <w:r w:rsidR="002B69FD">
        <w:rPr>
          <w:color w:val="auto"/>
          <w:sz w:val="26"/>
          <w:szCs w:val="26"/>
        </w:rPr>
        <w:t>2 группы</w:t>
      </w:r>
      <w:r w:rsidR="0097189B">
        <w:rPr>
          <w:color w:val="auto"/>
          <w:sz w:val="26"/>
          <w:szCs w:val="26"/>
        </w:rPr>
        <w:t xml:space="preserve"> не является</w:t>
      </w:r>
      <w:r w:rsidR="002B69FD">
        <w:rPr>
          <w:color w:val="auto"/>
          <w:sz w:val="26"/>
          <w:szCs w:val="26"/>
        </w:rPr>
        <w:t>.</w:t>
      </w:r>
    </w:p>
    <w:p w:rsidR="00CB09F7" w:rsidRPr="004F3A7A" w:rsidP="00CB09F7" w14:paraId="6638F479" w14:textId="7C66165F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784813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784813">
        <w:rPr>
          <w:sz w:val="26"/>
          <w:szCs w:val="26"/>
        </w:rPr>
        <w:t>.</w:t>
      </w:r>
      <w:r w:rsidRPr="004F3A7A" w:rsidR="00784813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совершении </w:t>
      </w:r>
      <w:r w:rsidRPr="004F3A7A">
        <w:rPr>
          <w:sz w:val="26"/>
          <w:szCs w:val="26"/>
        </w:rPr>
        <w:t>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16F0604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A5052">
        <w:rPr>
          <w:sz w:val="26"/>
          <w:szCs w:val="26"/>
        </w:rPr>
        <w:t>04.03.2026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AD3CD9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2B69FD" w:rsidRPr="004F3A7A" w:rsidP="002B69FD" w14:paraId="38631CE2" w14:textId="267C56B3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3A51DA">
        <w:rPr>
          <w:bCs/>
          <w:sz w:val="26"/>
          <w:szCs w:val="26"/>
          <w:lang w:eastAsia="ar-SA"/>
        </w:rPr>
        <w:t>УУП ОУУП и ПДН</w:t>
      </w:r>
      <w:r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BA5052">
        <w:rPr>
          <w:color w:val="000000"/>
          <w:sz w:val="26"/>
          <w:szCs w:val="26"/>
          <w:lang w:eastAsia="ar-SA"/>
        </w:rPr>
        <w:t>04.03.2026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2B69FD" w:rsidRPr="004F3A7A" w:rsidP="002B69FD" w14:paraId="42BDD04A" w14:textId="2D08CC63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а</w:t>
      </w:r>
      <w:r w:rsidRPr="00CD5CDE" w:rsidR="00CD5CDE">
        <w:rPr>
          <w:color w:val="FF0000"/>
          <w:sz w:val="26"/>
          <w:szCs w:val="26"/>
        </w:rPr>
        <w:t xml:space="preserve"> Т.Т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от </w:t>
      </w:r>
      <w:r w:rsidR="00BA5052">
        <w:rPr>
          <w:sz w:val="26"/>
          <w:szCs w:val="26"/>
          <w:lang w:bidi="ru-RU"/>
        </w:rPr>
        <w:t>04.03.2026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>данный штраф не оплатил, так как не имел финансовой возможности</w:t>
      </w:r>
      <w:r w:rsidRPr="004F3A7A">
        <w:rPr>
          <w:sz w:val="26"/>
          <w:szCs w:val="26"/>
          <w:lang w:bidi="ru-RU"/>
        </w:rPr>
        <w:t>;</w:t>
      </w:r>
    </w:p>
    <w:p w:rsidR="00BA5052" w:rsidP="0053439C" w14:paraId="64A7E44B" w14:textId="0A0A996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31126">
        <w:rPr>
          <w:sz w:val="26"/>
          <w:szCs w:val="26"/>
        </w:rPr>
        <w:t>86</w:t>
      </w:r>
      <w:r w:rsidR="00C31126">
        <w:rPr>
          <w:sz w:val="26"/>
          <w:szCs w:val="26"/>
        </w:rPr>
        <w:t>№391018</w:t>
      </w:r>
      <w:r w:rsidRPr="004F3A7A" w:rsidR="00C31126">
        <w:rPr>
          <w:sz w:val="26"/>
          <w:szCs w:val="26"/>
        </w:rPr>
        <w:t xml:space="preserve"> от </w:t>
      </w:r>
      <w:r w:rsidR="00C31126">
        <w:rPr>
          <w:sz w:val="26"/>
          <w:szCs w:val="26"/>
        </w:rPr>
        <w:t>16.05.2025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CD5CDE" w:rsidR="00CD5CDE">
        <w:rPr>
          <w:color w:val="FF0000"/>
          <w:sz w:val="26"/>
          <w:szCs w:val="26"/>
        </w:rPr>
        <w:t>Аббасов Т.Т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C31126">
        <w:rPr>
          <w:sz w:val="26"/>
          <w:szCs w:val="26"/>
        </w:rPr>
        <w:t xml:space="preserve">ч. 2 </w:t>
      </w:r>
      <w:r w:rsidRPr="004F3A7A" w:rsidR="00E306D9">
        <w:rPr>
          <w:sz w:val="26"/>
          <w:szCs w:val="26"/>
        </w:rPr>
        <w:t xml:space="preserve">ст. </w:t>
      </w:r>
      <w:r w:rsidR="000D0C28">
        <w:rPr>
          <w:sz w:val="26"/>
          <w:szCs w:val="26"/>
        </w:rPr>
        <w:t>19</w:t>
      </w:r>
      <w:r w:rsidR="00AD3CD9">
        <w:rPr>
          <w:sz w:val="26"/>
          <w:szCs w:val="26"/>
        </w:rPr>
        <w:t>.</w:t>
      </w:r>
      <w:r w:rsidR="00C31126">
        <w:rPr>
          <w:sz w:val="26"/>
          <w:szCs w:val="26"/>
        </w:rPr>
        <w:t>24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C31126">
        <w:rPr>
          <w:sz w:val="26"/>
          <w:szCs w:val="26"/>
        </w:rPr>
        <w:t>520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E95EC8">
        <w:rPr>
          <w:sz w:val="26"/>
          <w:szCs w:val="26"/>
        </w:rPr>
        <w:t>30.05</w:t>
      </w:r>
      <w:r w:rsidR="00463594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:rsidR="0053439C" w:rsidRPr="004F3A7A" w:rsidP="0053439C" w14:paraId="76883693" w14:textId="12976D9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информацией о начислении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Pr="004F3A7A" w:rsidR="00C31126">
        <w:rPr>
          <w:sz w:val="26"/>
          <w:szCs w:val="26"/>
        </w:rPr>
        <w:t>86</w:t>
      </w:r>
      <w:r w:rsidR="00C31126">
        <w:rPr>
          <w:sz w:val="26"/>
          <w:szCs w:val="26"/>
        </w:rPr>
        <w:t>№391018</w:t>
      </w:r>
      <w:r w:rsidRPr="004F3A7A" w:rsidR="00C31126">
        <w:rPr>
          <w:sz w:val="26"/>
          <w:szCs w:val="26"/>
        </w:rPr>
        <w:t xml:space="preserve"> от </w:t>
      </w:r>
      <w:r w:rsidR="00C31126">
        <w:rPr>
          <w:sz w:val="26"/>
          <w:szCs w:val="26"/>
        </w:rPr>
        <w:t>16.05.2025</w:t>
      </w:r>
      <w:r w:rsidR="00E95EC8">
        <w:rPr>
          <w:sz w:val="26"/>
          <w:szCs w:val="26"/>
        </w:rPr>
        <w:t xml:space="preserve"> </w:t>
      </w:r>
      <w:r w:rsidRPr="00CD5CDE">
        <w:rPr>
          <w:color w:val="FF0000"/>
          <w:sz w:val="26"/>
          <w:szCs w:val="26"/>
        </w:rPr>
        <w:t>Аббасов</w:t>
      </w:r>
      <w:r>
        <w:rPr>
          <w:color w:val="FF0000"/>
          <w:sz w:val="26"/>
          <w:szCs w:val="26"/>
        </w:rPr>
        <w:t>ым</w:t>
      </w:r>
      <w:r w:rsidRPr="00CD5CDE">
        <w:rPr>
          <w:color w:val="FF0000"/>
          <w:sz w:val="26"/>
          <w:szCs w:val="26"/>
        </w:rPr>
        <w:t xml:space="preserve"> Т.Т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  <w:r w:rsidRPr="004F3A7A">
        <w:rPr>
          <w:sz w:val="26"/>
          <w:szCs w:val="26"/>
        </w:rPr>
        <w:t xml:space="preserve"> 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</w:t>
      </w:r>
      <w:r w:rsidRPr="004F3A7A">
        <w:rPr>
          <w:sz w:val="26"/>
          <w:szCs w:val="26"/>
        </w:rPr>
        <w:t>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</w:t>
      </w:r>
      <w:r w:rsidRPr="004F3A7A">
        <w:rPr>
          <w:rFonts w:ascii="Times New Roman" w:hAnsi="Times New Roman"/>
          <w:sz w:val="26"/>
          <w:szCs w:val="26"/>
        </w:rPr>
        <w:t xml:space="preserve">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722B67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CD5CDE" w:rsidR="00CD5CDE">
        <w:rPr>
          <w:color w:val="FF0000"/>
          <w:sz w:val="26"/>
          <w:szCs w:val="26"/>
        </w:rPr>
        <w:t>Аббасов</w:t>
      </w:r>
      <w:r w:rsidR="00CD5CDE">
        <w:rPr>
          <w:color w:val="FF0000"/>
          <w:sz w:val="26"/>
          <w:szCs w:val="26"/>
        </w:rPr>
        <w:t>ым</w:t>
      </w:r>
      <w:r w:rsidRPr="00CD5CDE" w:rsidR="00CD5CDE">
        <w:rPr>
          <w:color w:val="FF0000"/>
          <w:sz w:val="26"/>
          <w:szCs w:val="26"/>
        </w:rPr>
        <w:t xml:space="preserve"> Т.Т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E95EC8">
        <w:rPr>
          <w:sz w:val="26"/>
          <w:szCs w:val="26"/>
        </w:rPr>
        <w:t>2</w:t>
      </w:r>
      <w:r w:rsidR="00C31126">
        <w:rPr>
          <w:sz w:val="26"/>
          <w:szCs w:val="26"/>
        </w:rPr>
        <w:t>7</w:t>
      </w:r>
      <w:r w:rsidR="00E95EC8">
        <w:rPr>
          <w:sz w:val="26"/>
          <w:szCs w:val="26"/>
        </w:rPr>
        <w:t>.07</w:t>
      </w:r>
      <w:r w:rsidR="00463594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69CF0CD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>Аббасов</w:t>
      </w:r>
      <w:r w:rsidRPr="00CD5CDE" w:rsidR="00CD5CDE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 xml:space="preserve"> Т.Т</w:t>
      </w:r>
      <w:r w:rsidRPr="00AD3CD9" w:rsidR="00582D01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4F3A7A" w:rsidP="00CB09F7" w14:paraId="27D391F9" w14:textId="17715A0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>Аббасов</w:t>
      </w:r>
      <w:r w:rsidRPr="00CD5CDE" w:rsidR="00CD5CDE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CD5CDE" w:rsidR="00CD5CDE">
        <w:rPr>
          <w:rFonts w:ascii="Times New Roman" w:hAnsi="Times New Roman"/>
          <w:color w:val="FF0000"/>
          <w:sz w:val="26"/>
          <w:szCs w:val="26"/>
        </w:rPr>
        <w:t xml:space="preserve"> Т.Т</w:t>
      </w:r>
      <w:r w:rsidRPr="00AD3CD9" w:rsidR="00582D01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 w14:paraId="23034C6A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584269" w:rsidP="00584269" w14:paraId="214809F8" w14:textId="60B351B5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Обстоятельством, отягчающим административную ответственность в соответствии со </w:t>
      </w:r>
      <w:r w:rsidRPr="004F3A7A">
        <w:t>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2B69FD">
        <w:t>, что подтвержд</w:t>
      </w:r>
      <w:r w:rsidR="00685CB9">
        <w:t>а</w:t>
      </w:r>
      <w:r w:rsidR="002B69FD">
        <w:t xml:space="preserve">ется </w:t>
      </w:r>
      <w:r w:rsidR="00463594">
        <w:t>справкой на лицо по учетам СООП</w:t>
      </w:r>
      <w:r w:rsidRPr="004F3A7A">
        <w:t>.</w:t>
      </w:r>
    </w:p>
    <w:p w:rsidR="00A3155C" w:rsidRPr="004F3A7A" w:rsidP="00A3155C" w14:paraId="04972DCB" w14:textId="47DA78F9">
      <w:pPr>
        <w:pStyle w:val="21"/>
        <w:shd w:val="clear" w:color="auto" w:fill="auto"/>
        <w:spacing w:after="0" w:line="240" w:lineRule="auto"/>
        <w:ind w:firstLine="709"/>
        <w:contextualSpacing/>
        <w:jc w:val="both"/>
      </w:pP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Pr="00CD5CDE">
        <w:rPr>
          <w:color w:val="FF0000"/>
        </w:rPr>
        <w:t>Аббасов Т.Т</w:t>
      </w:r>
      <w:r w:rsidRPr="004F3A7A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Pr="00CD5CDE">
        <w:rPr>
          <w:color w:val="FF0000"/>
        </w:rPr>
        <w:t>Аббасов</w:t>
      </w:r>
      <w:r>
        <w:rPr>
          <w:color w:val="FF0000"/>
        </w:rPr>
        <w:t>ым</w:t>
      </w:r>
      <w:r w:rsidRPr="00CD5CDE">
        <w:rPr>
          <w:color w:val="FF0000"/>
        </w:rPr>
        <w:t xml:space="preserve"> Т.Т</w:t>
      </w:r>
      <w:r w:rsidRPr="004F3A7A">
        <w:t>.</w:t>
      </w:r>
      <w:r>
        <w:t xml:space="preserve"> </w:t>
      </w:r>
      <w:r w:rsidRPr="004F3A7A">
        <w:t>новых правонарушений, судья считает необходимым назначить правонарушителю административное нак</w:t>
      </w:r>
      <w:r w:rsidRPr="004F3A7A">
        <w:t>азание в виде административного ареста.</w:t>
      </w:r>
    </w:p>
    <w:p w:rsidR="00A3155C" w:rsidRPr="004F3A7A" w:rsidP="00A3155C" w14:paraId="5B707722" w14:textId="1840985A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 xml:space="preserve">   Сведений о том, что </w:t>
      </w:r>
      <w:r w:rsidRPr="00CD5CDE">
        <w:rPr>
          <w:color w:val="FF0000"/>
        </w:rPr>
        <w:t>Аббасов Т.Т</w:t>
      </w:r>
      <w:r w:rsidRPr="004F3A7A">
        <w:t>.</w:t>
      </w:r>
      <w:r>
        <w:t xml:space="preserve"> </w:t>
      </w:r>
      <w:r w:rsidRPr="004F3A7A">
        <w:t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</w:t>
      </w:r>
    </w:p>
    <w:p w:rsidR="0098273F" w:rsidRPr="004F3A7A" w:rsidP="0098273F" w14:paraId="247C8E2C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</w:t>
      </w:r>
      <w:r w:rsidRPr="004F3A7A">
        <w:rPr>
          <w:sz w:val="26"/>
          <w:szCs w:val="26"/>
        </w:rPr>
        <w:t xml:space="preserve"> ст. 29.9 Кодексом Российской Федерации об административных правонарушениях, мировой судья</w:t>
      </w:r>
    </w:p>
    <w:p w:rsidR="0098273F" w:rsidRPr="004F3A7A" w:rsidP="0098273F" w14:paraId="5966F7DD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98273F" w:rsidRPr="004F3A7A" w:rsidP="0098273F" w14:paraId="5E3FB6DE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98273F" w:rsidRPr="004F3A7A" w:rsidP="0098273F" w14:paraId="4D575DD4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3155C" w:rsidRPr="004F3A7A" w:rsidP="00A3155C" w14:paraId="1A57F140" w14:textId="704D98C1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color w:val="FF0000"/>
          <w:sz w:val="26"/>
          <w:szCs w:val="26"/>
        </w:rPr>
        <w:tab/>
      </w:r>
      <w:r w:rsidRPr="00BB430A" w:rsidR="00CD5CDE">
        <w:rPr>
          <w:color w:val="FF0000"/>
          <w:sz w:val="26"/>
          <w:szCs w:val="26"/>
        </w:rPr>
        <w:t>Аббасова</w:t>
      </w:r>
      <w:r w:rsidRPr="00BB430A" w:rsidR="00CD5CDE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ТТ</w:t>
      </w:r>
      <w:r w:rsidRPr="004F3A7A" w:rsidR="0098273F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</w:t>
      </w:r>
      <w:r w:rsidRPr="004F3A7A">
        <w:rPr>
          <w:color w:val="000000"/>
          <w:sz w:val="26"/>
          <w:szCs w:val="26"/>
          <w:lang w:bidi="ru-RU"/>
        </w:rPr>
        <w:t>и назначить ему административное наказание в виде ад</w:t>
      </w:r>
      <w:r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E400B6">
        <w:rPr>
          <w:color w:val="000000"/>
          <w:sz w:val="26"/>
          <w:szCs w:val="26"/>
          <w:lang w:bidi="ru-RU"/>
        </w:rPr>
        <w:t>2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E400B6">
        <w:rPr>
          <w:color w:val="000000"/>
          <w:sz w:val="26"/>
          <w:szCs w:val="26"/>
          <w:lang w:bidi="ru-RU"/>
        </w:rPr>
        <w:t>двое</w:t>
      </w:r>
      <w:r w:rsidRPr="004F3A7A">
        <w:rPr>
          <w:color w:val="000000"/>
          <w:sz w:val="26"/>
          <w:szCs w:val="26"/>
          <w:lang w:bidi="ru-RU"/>
        </w:rPr>
        <w:t>) суто</w:t>
      </w:r>
      <w:r w:rsidRPr="004F3A7A">
        <w:rPr>
          <w:color w:val="000000"/>
          <w:sz w:val="26"/>
          <w:szCs w:val="26"/>
          <w:lang w:bidi="ru-RU"/>
        </w:rPr>
        <w:t>к.</w:t>
      </w:r>
    </w:p>
    <w:p w:rsidR="00A3155C" w:rsidP="00A3155C" w14:paraId="3ACED2A2" w14:textId="54889590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административного арес</w:t>
      </w:r>
      <w:r>
        <w:rPr>
          <w:color w:val="000000"/>
          <w:sz w:val="26"/>
          <w:szCs w:val="26"/>
          <w:lang w:bidi="ru-RU"/>
        </w:rPr>
        <w:t>та исчислять с 11 час. 30 мин. 04 марта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4F3A7A" w:rsidRPr="004F3A7A" w:rsidP="00A3155C" w14:paraId="4F7034CF" w14:textId="188CBBCF">
      <w:pPr>
        <w:ind w:left="20" w:right="4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</w:t>
      </w:r>
      <w:r w:rsidRPr="004F3A7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4F3A7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получения копии постановления путем подачи</w:t>
      </w:r>
      <w:r w:rsidRPr="0030111D">
        <w:rPr>
          <w:sz w:val="26"/>
          <w:szCs w:val="26"/>
        </w:rPr>
        <w:t xml:space="preserve">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2E7428" w:rsidRPr="00A81415" w:rsidP="004F3A7A" w14:paraId="51A17713" w14:textId="622E0A6C">
      <w:pPr>
        <w:ind w:left="20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380A10" w14:paraId="7C8A461C" w14:textId="6BEA2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ED679A" w:rsidRPr="00A81415" w:rsidP="00163474" w14:paraId="3F2589AD" w14:textId="77777777">
      <w:pPr>
        <w:jc w:val="both"/>
        <w:rPr>
          <w:sz w:val="26"/>
          <w:szCs w:val="26"/>
        </w:rPr>
      </w:pPr>
    </w:p>
    <w:sectPr w:rsidSect="003D3FD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D0C28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726E7"/>
    <w:rsid w:val="001927B4"/>
    <w:rsid w:val="00193182"/>
    <w:rsid w:val="001A3540"/>
    <w:rsid w:val="001A54E9"/>
    <w:rsid w:val="001A55C0"/>
    <w:rsid w:val="001C377C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1401"/>
    <w:rsid w:val="002B411B"/>
    <w:rsid w:val="002B6444"/>
    <w:rsid w:val="002B69FD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045A5"/>
    <w:rsid w:val="003156EB"/>
    <w:rsid w:val="0032106C"/>
    <w:rsid w:val="0035098D"/>
    <w:rsid w:val="00365A87"/>
    <w:rsid w:val="00380A10"/>
    <w:rsid w:val="00384908"/>
    <w:rsid w:val="0039278B"/>
    <w:rsid w:val="003A51DA"/>
    <w:rsid w:val="003B0C10"/>
    <w:rsid w:val="003B49AB"/>
    <w:rsid w:val="003B69D6"/>
    <w:rsid w:val="003C3223"/>
    <w:rsid w:val="003C3B85"/>
    <w:rsid w:val="003C435B"/>
    <w:rsid w:val="003D3FD6"/>
    <w:rsid w:val="003E1E85"/>
    <w:rsid w:val="003E430C"/>
    <w:rsid w:val="003F3B6F"/>
    <w:rsid w:val="003F6988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3594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93BDA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6693"/>
    <w:rsid w:val="00637B14"/>
    <w:rsid w:val="006432DF"/>
    <w:rsid w:val="0064417E"/>
    <w:rsid w:val="00656C23"/>
    <w:rsid w:val="0066546C"/>
    <w:rsid w:val="006669BC"/>
    <w:rsid w:val="00673999"/>
    <w:rsid w:val="00685CB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0FE4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B3D9F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21E1"/>
    <w:rsid w:val="0097048D"/>
    <w:rsid w:val="0097189B"/>
    <w:rsid w:val="009736E4"/>
    <w:rsid w:val="0098273F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3155C"/>
    <w:rsid w:val="00A41E7A"/>
    <w:rsid w:val="00A423F4"/>
    <w:rsid w:val="00A81415"/>
    <w:rsid w:val="00A9060A"/>
    <w:rsid w:val="00AA06A7"/>
    <w:rsid w:val="00AA704B"/>
    <w:rsid w:val="00AA77E6"/>
    <w:rsid w:val="00AB5F11"/>
    <w:rsid w:val="00AC73EB"/>
    <w:rsid w:val="00AD3CD9"/>
    <w:rsid w:val="00AD71D2"/>
    <w:rsid w:val="00AE2981"/>
    <w:rsid w:val="00B07A89"/>
    <w:rsid w:val="00B164DB"/>
    <w:rsid w:val="00B2437A"/>
    <w:rsid w:val="00B25C3D"/>
    <w:rsid w:val="00B265BF"/>
    <w:rsid w:val="00B34BFF"/>
    <w:rsid w:val="00B51945"/>
    <w:rsid w:val="00B92551"/>
    <w:rsid w:val="00B93A07"/>
    <w:rsid w:val="00B9758D"/>
    <w:rsid w:val="00BA23E9"/>
    <w:rsid w:val="00BA5052"/>
    <w:rsid w:val="00BA522F"/>
    <w:rsid w:val="00BB0C91"/>
    <w:rsid w:val="00BB430A"/>
    <w:rsid w:val="00BB6602"/>
    <w:rsid w:val="00BC181C"/>
    <w:rsid w:val="00BD3582"/>
    <w:rsid w:val="00BD3BA3"/>
    <w:rsid w:val="00BD7BD5"/>
    <w:rsid w:val="00C25AA9"/>
    <w:rsid w:val="00C31126"/>
    <w:rsid w:val="00C450A2"/>
    <w:rsid w:val="00C83CD2"/>
    <w:rsid w:val="00C860E3"/>
    <w:rsid w:val="00CB09F7"/>
    <w:rsid w:val="00CB3EB1"/>
    <w:rsid w:val="00CD5CDE"/>
    <w:rsid w:val="00CE0D10"/>
    <w:rsid w:val="00CE1133"/>
    <w:rsid w:val="00CE2E68"/>
    <w:rsid w:val="00CF1524"/>
    <w:rsid w:val="00CF23F0"/>
    <w:rsid w:val="00D0245C"/>
    <w:rsid w:val="00D05E12"/>
    <w:rsid w:val="00D05EA2"/>
    <w:rsid w:val="00D13A0A"/>
    <w:rsid w:val="00D2743D"/>
    <w:rsid w:val="00D32F7F"/>
    <w:rsid w:val="00D50405"/>
    <w:rsid w:val="00D559D6"/>
    <w:rsid w:val="00DA3A55"/>
    <w:rsid w:val="00DA479A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00B6"/>
    <w:rsid w:val="00E43F11"/>
    <w:rsid w:val="00E46800"/>
    <w:rsid w:val="00E51AC9"/>
    <w:rsid w:val="00E74B65"/>
    <w:rsid w:val="00E952AF"/>
    <w:rsid w:val="00E95EC8"/>
    <w:rsid w:val="00EC74F9"/>
    <w:rsid w:val="00EC7B70"/>
    <w:rsid w:val="00ED679A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30D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B1B7B-6758-4DD4-88FD-4E1002B3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